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D4" w:rsidRPr="001A16AF" w:rsidRDefault="00F67BD4" w:rsidP="001A16AF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bookmarkStart w:id="0" w:name="_GoBack"/>
      <w:bookmarkEnd w:id="0"/>
      <w:r w:rsidRPr="001A16AF">
        <w:rPr>
          <w:rFonts w:ascii="Times New Roman" w:eastAsia="Calibri" w:hAnsi="Times New Roman" w:cs="Times New Roman"/>
          <w:b/>
          <w:u w:val="single"/>
        </w:rPr>
        <w:t>Dózsa Imre-ösztöndíj 2024/2025. tanévi pályázat</w:t>
      </w:r>
      <w:r w:rsidR="001A16AF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1A16AF" w:rsidRPr="001A16AF">
        <w:rPr>
          <w:rFonts w:ascii="Times New Roman" w:eastAsia="Calibri" w:hAnsi="Times New Roman" w:cs="Times New Roman"/>
          <w:b/>
          <w:u w:val="single"/>
        </w:rPr>
        <w:t>nyertesei</w:t>
      </w:r>
    </w:p>
    <w:p w:rsidR="001A16AF" w:rsidRDefault="001A16AF" w:rsidP="00F67BD4">
      <w:pPr>
        <w:spacing w:after="0" w:line="240" w:lineRule="auto"/>
        <w:rPr>
          <w:rFonts w:ascii="Times New Roman" w:eastAsia="Calibri" w:hAnsi="Times New Roman" w:cs="Times New Roman"/>
          <w:color w:val="0563C1" w:themeColor="hyperlink"/>
          <w:u w:val="single"/>
        </w:rPr>
      </w:pPr>
    </w:p>
    <w:p w:rsidR="00F67BD4" w:rsidRPr="00CF2EC9" w:rsidRDefault="001A16AF" w:rsidP="00F67BD4">
      <w:pPr>
        <w:spacing w:after="0" w:line="240" w:lineRule="auto"/>
        <w:rPr>
          <w:rFonts w:ascii="Times New Roman" w:eastAsia="Calibri" w:hAnsi="Times New Roman" w:cs="Times New Roman"/>
        </w:rPr>
      </w:pPr>
      <w:hyperlink r:id="rId5" w:history="1">
        <w:r w:rsidR="00F67BD4" w:rsidRPr="00CF2EC9">
          <w:rPr>
            <w:rFonts w:ascii="Times New Roman" w:eastAsia="Calibri" w:hAnsi="Times New Roman" w:cs="Times New Roman"/>
            <w:color w:val="0563C1" w:themeColor="hyperlink"/>
            <w:u w:val="single"/>
          </w:rPr>
          <w:t>https://kormany.hu/dokumentumtar/dozsa-imre-osztondij-palyazati-felhivas-2024-2025-tanev</w:t>
        </w:r>
      </w:hyperlink>
      <w:r w:rsidR="00F67BD4" w:rsidRPr="00CF2EC9">
        <w:rPr>
          <w:rFonts w:ascii="Times New Roman" w:eastAsia="Calibri" w:hAnsi="Times New Roman" w:cs="Times New Roman"/>
        </w:rPr>
        <w:t xml:space="preserve"> </w:t>
      </w:r>
    </w:p>
    <w:p w:rsidR="00F67BD4" w:rsidRPr="00CF2EC9" w:rsidRDefault="00F67BD4" w:rsidP="00F67BD4">
      <w:pPr>
        <w:spacing w:after="0" w:line="240" w:lineRule="auto"/>
        <w:rPr>
          <w:rFonts w:ascii="Times New Roman" w:eastAsia="Calibri" w:hAnsi="Times New Roman" w:cs="Times New Roman"/>
        </w:rPr>
      </w:pPr>
    </w:p>
    <w:p w:rsidR="00F67BD4" w:rsidRPr="00CF2EC9" w:rsidRDefault="00F67BD4" w:rsidP="00F67BD4">
      <w:pPr>
        <w:spacing w:after="0" w:line="240" w:lineRule="auto"/>
        <w:rPr>
          <w:rFonts w:ascii="Times New Roman" w:eastAsia="Calibri" w:hAnsi="Times New Roman" w:cs="Times New Roman"/>
        </w:rPr>
      </w:pPr>
      <w:r w:rsidRPr="00CF2EC9">
        <w:rPr>
          <w:rFonts w:ascii="Times New Roman" w:eastAsia="Calibri" w:hAnsi="Times New Roman" w:cs="Times New Roman"/>
          <w:u w:val="single"/>
        </w:rPr>
        <w:t>Az ösztöndíjpályázat célja</w:t>
      </w:r>
      <w:r w:rsidRPr="00CF2EC9">
        <w:rPr>
          <w:rFonts w:ascii="Times New Roman" w:eastAsia="Calibri" w:hAnsi="Times New Roman" w:cs="Times New Roman"/>
        </w:rPr>
        <w:t xml:space="preserve"> a táncművész szakon, nappali munkarendben tanulmányokat folytató hallgatók szakmai munkájának, művészeti tevékenységének ösztönzése.</w:t>
      </w:r>
    </w:p>
    <w:p w:rsidR="001A16AF" w:rsidRDefault="001A16AF" w:rsidP="00F67BD4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F67BD4" w:rsidRPr="00CF2EC9" w:rsidRDefault="00F67BD4" w:rsidP="00F67BD4">
      <w:pPr>
        <w:spacing w:after="0" w:line="240" w:lineRule="auto"/>
        <w:rPr>
          <w:rFonts w:ascii="Times New Roman" w:eastAsia="Calibri" w:hAnsi="Times New Roman" w:cs="Times New Roman"/>
        </w:rPr>
      </w:pPr>
      <w:r w:rsidRPr="00CF2EC9">
        <w:rPr>
          <w:rFonts w:ascii="Times New Roman" w:eastAsia="Calibri" w:hAnsi="Times New Roman" w:cs="Times New Roman"/>
          <w:u w:val="single"/>
        </w:rPr>
        <w:t xml:space="preserve">Ösztöndíjasok </w:t>
      </w:r>
      <w:r>
        <w:rPr>
          <w:rFonts w:ascii="Times New Roman" w:eastAsia="Calibri" w:hAnsi="Times New Roman" w:cs="Times New Roman"/>
          <w:u w:val="single"/>
        </w:rPr>
        <w:t>lét</w:t>
      </w:r>
      <w:r w:rsidRPr="00CF2EC9">
        <w:rPr>
          <w:rFonts w:ascii="Times New Roman" w:eastAsia="Calibri" w:hAnsi="Times New Roman" w:cs="Times New Roman"/>
          <w:u w:val="single"/>
        </w:rPr>
        <w:t>száma</w:t>
      </w:r>
      <w:r w:rsidRPr="00CF2EC9">
        <w:rPr>
          <w:rFonts w:ascii="Times New Roman" w:eastAsia="Calibri" w:hAnsi="Times New Roman" w:cs="Times New Roman"/>
        </w:rPr>
        <w:t>: 2 fő.</w:t>
      </w:r>
    </w:p>
    <w:p w:rsidR="001A16AF" w:rsidRDefault="001A16AF" w:rsidP="00F67BD4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F67BD4" w:rsidRPr="00CF2EC9" w:rsidRDefault="00F67BD4" w:rsidP="00F67BD4">
      <w:pPr>
        <w:spacing w:after="0" w:line="240" w:lineRule="auto"/>
        <w:rPr>
          <w:rFonts w:ascii="Times New Roman" w:eastAsia="Calibri" w:hAnsi="Times New Roman" w:cs="Times New Roman"/>
        </w:rPr>
      </w:pPr>
      <w:r w:rsidRPr="00CF2EC9">
        <w:rPr>
          <w:rFonts w:ascii="Times New Roman" w:eastAsia="Calibri" w:hAnsi="Times New Roman" w:cs="Times New Roman"/>
          <w:u w:val="single"/>
        </w:rPr>
        <w:t>Ösztöndíj összege</w:t>
      </w:r>
      <w:r w:rsidRPr="00CF2EC9">
        <w:rPr>
          <w:rFonts w:ascii="Times New Roman" w:eastAsia="Calibri" w:hAnsi="Times New Roman" w:cs="Times New Roman"/>
        </w:rPr>
        <w:t>: 1.000.000 Ft/tanév.</w:t>
      </w:r>
    </w:p>
    <w:p w:rsidR="001A16AF" w:rsidRDefault="001A16AF" w:rsidP="00F67BD4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F67BD4" w:rsidRPr="00CF2EC9" w:rsidRDefault="00F67BD4" w:rsidP="00F67BD4">
      <w:pPr>
        <w:spacing w:after="0" w:line="240" w:lineRule="auto"/>
        <w:rPr>
          <w:rFonts w:ascii="Times New Roman" w:eastAsia="Calibri" w:hAnsi="Times New Roman" w:cs="Times New Roman"/>
        </w:rPr>
      </w:pPr>
      <w:r w:rsidRPr="00CF2EC9">
        <w:rPr>
          <w:rFonts w:ascii="Times New Roman" w:eastAsia="Calibri" w:hAnsi="Times New Roman" w:cs="Times New Roman"/>
          <w:u w:val="single"/>
        </w:rPr>
        <w:t>A 2024/2025. tanévi ösztöndíjasok</w:t>
      </w:r>
      <w:r w:rsidRPr="00CF2EC9">
        <w:rPr>
          <w:rFonts w:ascii="Times New Roman" w:eastAsia="Calibri" w:hAnsi="Times New Roman" w:cs="Times New Roman"/>
        </w:rPr>
        <w:t xml:space="preserve">: </w:t>
      </w:r>
    </w:p>
    <w:p w:rsidR="00F67BD4" w:rsidRPr="001A16AF" w:rsidRDefault="00F67BD4" w:rsidP="00F67BD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1A16AF">
        <w:rPr>
          <w:rFonts w:ascii="Times New Roman" w:eastAsia="Calibri" w:hAnsi="Times New Roman" w:cs="Times New Roman"/>
          <w:b/>
        </w:rPr>
        <w:t>Benedek Adél Jácinta</w:t>
      </w:r>
    </w:p>
    <w:p w:rsidR="009A2CE2" w:rsidRPr="001A16AF" w:rsidRDefault="00F67BD4" w:rsidP="00F67BD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1A16AF">
        <w:rPr>
          <w:rFonts w:ascii="Times New Roman" w:eastAsia="Calibri" w:hAnsi="Times New Roman" w:cs="Times New Roman"/>
          <w:b/>
        </w:rPr>
        <w:t>Knausz Patrik</w:t>
      </w:r>
    </w:p>
    <w:sectPr w:rsidR="009A2CE2" w:rsidRPr="001A1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963AB"/>
    <w:multiLevelType w:val="hybridMultilevel"/>
    <w:tmpl w:val="1A521EF2"/>
    <w:lvl w:ilvl="0" w:tplc="D2A2349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D4"/>
    <w:rsid w:val="001A16AF"/>
    <w:rsid w:val="009A2CE2"/>
    <w:rsid w:val="00A27AC9"/>
    <w:rsid w:val="00C54151"/>
    <w:rsid w:val="00F6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BAC7F-7D0E-4B8D-A1FD-2FCA3991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7B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rmany.hu/dokumentumtar/dozsa-imre-osztondij-palyazati-felhivas-2024-2025-tane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FSZKF</dc:creator>
  <cp:keywords/>
  <dc:description/>
  <cp:lastModifiedBy>FSZKF</cp:lastModifiedBy>
  <cp:revision>4</cp:revision>
  <dcterms:created xsi:type="dcterms:W3CDTF">2025-01-13T13:50:00Z</dcterms:created>
  <dcterms:modified xsi:type="dcterms:W3CDTF">2025-01-13T14:40:00Z</dcterms:modified>
</cp:coreProperties>
</file>